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F" w:rsidRPr="00860A6F" w:rsidRDefault="00860A6F" w:rsidP="00860A6F">
      <w:pPr>
        <w:pStyle w:val="5"/>
        <w:tabs>
          <w:tab w:val="left" w:pos="525"/>
          <w:tab w:val="center" w:pos="4960"/>
        </w:tabs>
        <w:ind w:left="5954"/>
        <w:jc w:val="left"/>
        <w:rPr>
          <w:b/>
          <w:caps/>
          <w:szCs w:val="28"/>
          <w:lang w:val="be-BY"/>
        </w:rPr>
      </w:pPr>
      <w:r w:rsidRPr="00860A6F">
        <w:rPr>
          <w:b/>
          <w:caps/>
          <w:szCs w:val="28"/>
          <w:lang w:val="be-BY"/>
        </w:rPr>
        <w:t>Зацверджаны</w:t>
      </w:r>
    </w:p>
    <w:p w:rsidR="00860A6F" w:rsidRPr="00860A6F" w:rsidRDefault="00860A6F" w:rsidP="00860A6F">
      <w:pPr>
        <w:pStyle w:val="5"/>
        <w:tabs>
          <w:tab w:val="left" w:pos="525"/>
          <w:tab w:val="center" w:pos="4960"/>
        </w:tabs>
        <w:ind w:left="5954"/>
        <w:jc w:val="left"/>
        <w:rPr>
          <w:szCs w:val="28"/>
          <w:lang w:val="be-BY"/>
        </w:rPr>
      </w:pPr>
      <w:r w:rsidRPr="00860A6F">
        <w:rPr>
          <w:szCs w:val="28"/>
          <w:lang w:val="be-BY"/>
        </w:rPr>
        <w:t xml:space="preserve">на пасяджэнні кафедры </w:t>
      </w:r>
    </w:p>
    <w:p w:rsidR="00860A6F" w:rsidRPr="00860A6F" w:rsidRDefault="00860A6F" w:rsidP="00860A6F">
      <w:pPr>
        <w:pStyle w:val="5"/>
        <w:tabs>
          <w:tab w:val="left" w:pos="525"/>
          <w:tab w:val="center" w:pos="4960"/>
        </w:tabs>
        <w:ind w:left="5954"/>
        <w:jc w:val="left"/>
        <w:rPr>
          <w:szCs w:val="28"/>
          <w:lang w:val="be-BY"/>
        </w:rPr>
      </w:pPr>
      <w:r w:rsidRPr="00860A6F">
        <w:rPr>
          <w:szCs w:val="28"/>
          <w:lang w:val="be-BY"/>
        </w:rPr>
        <w:t xml:space="preserve">гісторыі Беларусі </w:t>
      </w:r>
    </w:p>
    <w:p w:rsidR="00860A6F" w:rsidRPr="00860A6F" w:rsidRDefault="00860A6F" w:rsidP="00860A6F">
      <w:pPr>
        <w:ind w:left="5246" w:firstLine="708"/>
        <w:rPr>
          <w:szCs w:val="28"/>
        </w:rPr>
      </w:pPr>
      <w:r w:rsidRPr="00860A6F">
        <w:rPr>
          <w:szCs w:val="28"/>
        </w:rPr>
        <w:t>26.10.2017 г. (пратакол № 2)</w:t>
      </w:r>
    </w:p>
    <w:p w:rsidR="00860A6F" w:rsidRDefault="00056039" w:rsidP="00860A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860A6F">
        <w:rPr>
          <w:b/>
          <w:color w:val="000000"/>
          <w:sz w:val="28"/>
          <w:szCs w:val="28"/>
          <w:lang w:val="ru-RU"/>
        </w:rPr>
        <w:t>Пытанні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да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залі</w:t>
      </w:r>
      <w:proofErr w:type="gramStart"/>
      <w:r w:rsidRPr="00860A6F">
        <w:rPr>
          <w:b/>
          <w:color w:val="000000"/>
          <w:sz w:val="28"/>
          <w:szCs w:val="28"/>
          <w:lang w:val="ru-RU"/>
        </w:rPr>
        <w:t>ку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па</w:t>
      </w:r>
      <w:proofErr w:type="gramEnd"/>
      <w:r w:rsidRPr="00860A6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F542D" w:rsidRPr="00860A6F">
        <w:rPr>
          <w:b/>
          <w:color w:val="000000"/>
          <w:sz w:val="28"/>
          <w:szCs w:val="28"/>
          <w:lang w:val="ru-RU"/>
        </w:rPr>
        <w:t>дысцыпліне</w:t>
      </w:r>
      <w:proofErr w:type="spellEnd"/>
      <w:r w:rsidR="000F542D" w:rsidRPr="00860A6F">
        <w:rPr>
          <w:b/>
          <w:color w:val="000000"/>
          <w:sz w:val="28"/>
          <w:szCs w:val="28"/>
          <w:lang w:val="ru-RU"/>
        </w:rPr>
        <w:t xml:space="preserve"> </w:t>
      </w:r>
    </w:p>
    <w:p w:rsidR="00056039" w:rsidRDefault="000F542D" w:rsidP="00860A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860A6F">
        <w:rPr>
          <w:b/>
          <w:color w:val="000000"/>
          <w:sz w:val="28"/>
          <w:szCs w:val="28"/>
          <w:lang w:val="ru-RU"/>
        </w:rPr>
        <w:t>«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Вялікая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Айчынная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вайна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савецкага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народа (у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кантэксце</w:t>
      </w:r>
      <w:proofErr w:type="spellEnd"/>
      <w:proofErr w:type="gramStart"/>
      <w:r w:rsidRPr="00860A6F">
        <w:rPr>
          <w:b/>
          <w:color w:val="000000"/>
          <w:sz w:val="28"/>
          <w:szCs w:val="28"/>
          <w:lang w:val="ru-RU"/>
        </w:rPr>
        <w:t xml:space="preserve"> Д</w:t>
      </w:r>
      <w:proofErr w:type="gramEnd"/>
      <w:r w:rsidRPr="00860A6F">
        <w:rPr>
          <w:b/>
          <w:color w:val="000000"/>
          <w:sz w:val="28"/>
          <w:szCs w:val="28"/>
          <w:lang w:val="ru-RU"/>
        </w:rPr>
        <w:t xml:space="preserve">ругой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сусветнай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60A6F">
        <w:rPr>
          <w:b/>
          <w:color w:val="000000"/>
          <w:sz w:val="28"/>
          <w:szCs w:val="28"/>
          <w:lang w:val="ru-RU"/>
        </w:rPr>
        <w:t>вайны</w:t>
      </w:r>
      <w:proofErr w:type="spellEnd"/>
      <w:r w:rsidRPr="00860A6F">
        <w:rPr>
          <w:b/>
          <w:color w:val="000000"/>
          <w:sz w:val="28"/>
          <w:szCs w:val="28"/>
          <w:lang w:val="ru-RU"/>
        </w:rPr>
        <w:t>)</w:t>
      </w:r>
      <w:r w:rsidR="00860A6F">
        <w:rPr>
          <w:b/>
          <w:color w:val="000000"/>
          <w:sz w:val="28"/>
          <w:szCs w:val="28"/>
          <w:lang w:val="ru-RU"/>
        </w:rPr>
        <w:t>»</w:t>
      </w:r>
    </w:p>
    <w:p w:rsidR="00F720D2" w:rsidRPr="00860A6F" w:rsidRDefault="00F720D2" w:rsidP="00860A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0F542D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  <w:lang w:val="ru-RU"/>
        </w:rPr>
        <w:t xml:space="preserve">1. </w:t>
      </w:r>
      <w:r w:rsidRPr="00860A6F">
        <w:rPr>
          <w:color w:val="000000"/>
          <w:sz w:val="28"/>
          <w:szCs w:val="28"/>
        </w:rPr>
        <w:t>Прадмет, мэты і задач</w:t>
      </w:r>
      <w:r w:rsidR="000F542D" w:rsidRPr="00860A6F">
        <w:rPr>
          <w:color w:val="000000"/>
          <w:sz w:val="28"/>
          <w:szCs w:val="28"/>
        </w:rPr>
        <w:t>ы, структура і змест спецкурса.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2. Міжнародная дзейнасць Германіі ў 30-х гадах ХХ ст. Ачагі ваеннай </w:t>
      </w:r>
      <w:proofErr w:type="spellStart"/>
      <w:r w:rsidRPr="00860A6F">
        <w:rPr>
          <w:color w:val="000000"/>
          <w:sz w:val="28"/>
          <w:szCs w:val="28"/>
        </w:rPr>
        <w:t>напружаннасці</w:t>
      </w:r>
      <w:proofErr w:type="spellEnd"/>
      <w:r w:rsidRPr="00860A6F">
        <w:rPr>
          <w:color w:val="000000"/>
          <w:sz w:val="28"/>
          <w:szCs w:val="28"/>
        </w:rPr>
        <w:t xml:space="preserve">. Фарміраванне фашысцкага блока.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3. Мюнхенскае пагадненне. </w:t>
      </w:r>
      <w:proofErr w:type="spellStart"/>
      <w:r w:rsidRPr="00860A6F">
        <w:rPr>
          <w:color w:val="000000"/>
          <w:sz w:val="28"/>
          <w:szCs w:val="28"/>
        </w:rPr>
        <w:t>Савецка</w:t>
      </w:r>
      <w:proofErr w:type="spellEnd"/>
      <w:r w:rsidRPr="00860A6F">
        <w:rPr>
          <w:color w:val="000000"/>
          <w:sz w:val="28"/>
          <w:szCs w:val="28"/>
        </w:rPr>
        <w:t>-</w:t>
      </w:r>
      <w:proofErr w:type="spellStart"/>
      <w:r w:rsidRPr="00860A6F">
        <w:rPr>
          <w:color w:val="000000"/>
          <w:sz w:val="28"/>
          <w:szCs w:val="28"/>
        </w:rPr>
        <w:t>французска</w:t>
      </w:r>
      <w:proofErr w:type="spellEnd"/>
      <w:r w:rsidRPr="00860A6F">
        <w:rPr>
          <w:color w:val="000000"/>
          <w:sz w:val="28"/>
          <w:szCs w:val="28"/>
        </w:rPr>
        <w:t xml:space="preserve">-англійскія перамовы.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4. </w:t>
      </w:r>
      <w:proofErr w:type="spellStart"/>
      <w:r w:rsidRPr="00860A6F">
        <w:rPr>
          <w:color w:val="000000"/>
          <w:sz w:val="28"/>
          <w:szCs w:val="28"/>
        </w:rPr>
        <w:t>Савецка</w:t>
      </w:r>
      <w:proofErr w:type="spellEnd"/>
      <w:r w:rsidRPr="00860A6F">
        <w:rPr>
          <w:color w:val="000000"/>
          <w:sz w:val="28"/>
          <w:szCs w:val="28"/>
        </w:rPr>
        <w:t xml:space="preserve">-германскі дагавор аб </w:t>
      </w:r>
      <w:proofErr w:type="spellStart"/>
      <w:r w:rsidRPr="00860A6F">
        <w:rPr>
          <w:color w:val="000000"/>
          <w:sz w:val="28"/>
          <w:szCs w:val="28"/>
        </w:rPr>
        <w:t>ненападзе</w:t>
      </w:r>
      <w:proofErr w:type="spellEnd"/>
      <w:r w:rsidRPr="00860A6F">
        <w:rPr>
          <w:color w:val="000000"/>
          <w:sz w:val="28"/>
          <w:szCs w:val="28"/>
        </w:rPr>
        <w:t xml:space="preserve">. Сакрэтны пратакол.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5. Пачатак Другой сусветнай вайны і падзеі ў Еўропе.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6. Паход войск Чырвонай Арміі ў Заходнія вобласці Беларусі і Украіны. </w:t>
      </w:r>
      <w:proofErr w:type="spellStart"/>
      <w:r w:rsidRPr="00860A6F">
        <w:rPr>
          <w:color w:val="000000"/>
          <w:sz w:val="28"/>
          <w:szCs w:val="28"/>
        </w:rPr>
        <w:t>Уз΄яднанне</w:t>
      </w:r>
      <w:proofErr w:type="spellEnd"/>
      <w:r w:rsidRPr="00860A6F">
        <w:rPr>
          <w:color w:val="000000"/>
          <w:sz w:val="28"/>
          <w:szCs w:val="28"/>
        </w:rPr>
        <w:t xml:space="preserve"> Беларусі з БССР.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7. СССР і краіны </w:t>
      </w:r>
      <w:proofErr w:type="spellStart"/>
      <w:r w:rsidRPr="00860A6F">
        <w:rPr>
          <w:color w:val="000000"/>
          <w:sz w:val="28"/>
          <w:szCs w:val="28"/>
        </w:rPr>
        <w:t>Балтыі</w:t>
      </w:r>
      <w:proofErr w:type="spellEnd"/>
      <w:r w:rsidRPr="00860A6F">
        <w:rPr>
          <w:color w:val="000000"/>
          <w:sz w:val="28"/>
          <w:szCs w:val="28"/>
        </w:rPr>
        <w:t xml:space="preserve">. </w:t>
      </w:r>
      <w:proofErr w:type="spellStart"/>
      <w:r w:rsidRPr="00860A6F">
        <w:rPr>
          <w:color w:val="000000"/>
          <w:sz w:val="28"/>
          <w:szCs w:val="28"/>
        </w:rPr>
        <w:t>Савецка-фінскаявайна</w:t>
      </w:r>
      <w:proofErr w:type="spellEnd"/>
      <w:r w:rsidRPr="00860A6F">
        <w:rPr>
          <w:color w:val="000000"/>
          <w:sz w:val="28"/>
          <w:szCs w:val="28"/>
        </w:rPr>
        <w:t xml:space="preserve">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8. «Дзіўная вайна». Акупацыя Германіяй Даніі, Нарвегіі, </w:t>
      </w:r>
      <w:proofErr w:type="spellStart"/>
      <w:r w:rsidRPr="00860A6F">
        <w:rPr>
          <w:color w:val="000000"/>
          <w:sz w:val="28"/>
          <w:szCs w:val="28"/>
        </w:rPr>
        <w:t>Бельгіі</w:t>
      </w:r>
      <w:proofErr w:type="spellEnd"/>
      <w:r w:rsidRPr="00860A6F">
        <w:rPr>
          <w:color w:val="000000"/>
          <w:sz w:val="28"/>
          <w:szCs w:val="28"/>
        </w:rPr>
        <w:t xml:space="preserve">, Галандыі і Люксембурга. Капітуляцыя Францыі.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9. Агрэсія Германіі на </w:t>
      </w:r>
      <w:proofErr w:type="spellStart"/>
      <w:r w:rsidRPr="00860A6F">
        <w:rPr>
          <w:color w:val="000000"/>
          <w:sz w:val="28"/>
          <w:szCs w:val="28"/>
        </w:rPr>
        <w:t>Балканах</w:t>
      </w:r>
      <w:proofErr w:type="spellEnd"/>
      <w:r w:rsidRPr="00860A6F">
        <w:rPr>
          <w:color w:val="000000"/>
          <w:sz w:val="28"/>
          <w:szCs w:val="28"/>
        </w:rPr>
        <w:t>. Падрыхтоўка Германіі да вайны з СССР. План «</w:t>
      </w:r>
      <w:proofErr w:type="spellStart"/>
      <w:r w:rsidRPr="00860A6F">
        <w:rPr>
          <w:color w:val="000000"/>
          <w:sz w:val="28"/>
          <w:szCs w:val="28"/>
        </w:rPr>
        <w:t>Барбароса</w:t>
      </w:r>
      <w:proofErr w:type="spellEnd"/>
      <w:r w:rsidRPr="00860A6F">
        <w:rPr>
          <w:color w:val="000000"/>
          <w:sz w:val="28"/>
          <w:szCs w:val="28"/>
        </w:rPr>
        <w:t xml:space="preserve">».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10. СССР у перадваенныя гады. Мерапрыемствы па ўмацаванню </w:t>
      </w:r>
      <w:proofErr w:type="spellStart"/>
      <w:r w:rsidRPr="00860A6F">
        <w:rPr>
          <w:color w:val="000000"/>
          <w:sz w:val="28"/>
          <w:szCs w:val="28"/>
        </w:rPr>
        <w:t>абароназдольнасці</w:t>
      </w:r>
      <w:proofErr w:type="spellEnd"/>
      <w:r w:rsidRPr="00860A6F">
        <w:rPr>
          <w:color w:val="000000"/>
          <w:sz w:val="28"/>
          <w:szCs w:val="28"/>
        </w:rPr>
        <w:t xml:space="preserve"> краіны.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11. Напад Германіі на СССР. Абарончыя баі ў Беларусі летам 1941 г.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12. Мабілізацыя сіл і сродкаў СССР для барацьбы з агрэсарам. </w:t>
      </w:r>
      <w:proofErr w:type="spellStart"/>
      <w:r w:rsidRPr="00860A6F">
        <w:rPr>
          <w:color w:val="000000"/>
          <w:sz w:val="28"/>
          <w:szCs w:val="28"/>
        </w:rPr>
        <w:t>Маскоўскаябітва</w:t>
      </w:r>
      <w:proofErr w:type="spellEnd"/>
      <w:r w:rsidRPr="00860A6F">
        <w:rPr>
          <w:color w:val="000000"/>
          <w:sz w:val="28"/>
          <w:szCs w:val="28"/>
        </w:rPr>
        <w:t xml:space="preserve">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13. Прычыны паражэнняў Чырвонай Арміі ў 1941–1942 гг.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14. Дзейнасць СССР на міжнароднай арэне. Стварэнне </w:t>
      </w:r>
      <w:proofErr w:type="spellStart"/>
      <w:r w:rsidRPr="00860A6F">
        <w:rPr>
          <w:color w:val="000000"/>
          <w:sz w:val="28"/>
          <w:szCs w:val="28"/>
        </w:rPr>
        <w:t>антыгітлераўскай</w:t>
      </w:r>
      <w:proofErr w:type="spellEnd"/>
      <w:r w:rsidRPr="00860A6F">
        <w:rPr>
          <w:color w:val="000000"/>
          <w:sz w:val="28"/>
          <w:szCs w:val="28"/>
        </w:rPr>
        <w:t xml:space="preserve"> кааліцыі. Уступленне ў вайну ЗША і Японіі.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15. Генеральны план «Ост». Ваенна-эканамічныя мэты захопнікаў.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16. Адміністрацыйна-тэрытарыяльны падзел акупіраванай тэрыторыі Беларусі. Акупацыйны </w:t>
      </w:r>
      <w:proofErr w:type="spellStart"/>
      <w:r w:rsidRPr="00860A6F">
        <w:rPr>
          <w:color w:val="000000"/>
          <w:sz w:val="28"/>
          <w:szCs w:val="28"/>
        </w:rPr>
        <w:t>аппарат</w:t>
      </w:r>
      <w:proofErr w:type="spellEnd"/>
      <w:r w:rsidRPr="00860A6F">
        <w:rPr>
          <w:color w:val="000000"/>
          <w:sz w:val="28"/>
          <w:szCs w:val="28"/>
        </w:rPr>
        <w:t xml:space="preserve"> кіравання.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17. Палітыка генацыду </w:t>
      </w:r>
      <w:proofErr w:type="spellStart"/>
      <w:r w:rsidRPr="00860A6F">
        <w:rPr>
          <w:color w:val="000000"/>
          <w:sz w:val="28"/>
          <w:szCs w:val="28"/>
        </w:rPr>
        <w:t>нямецка</w:t>
      </w:r>
      <w:proofErr w:type="spellEnd"/>
      <w:r w:rsidRPr="00860A6F">
        <w:rPr>
          <w:color w:val="000000"/>
          <w:sz w:val="28"/>
          <w:szCs w:val="28"/>
        </w:rPr>
        <w:t xml:space="preserve">-фашысцкіх захопнікаў. Знішчэнне насельніцтва.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18. Калабарацыянізм.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19. Станаўленне і развіццё партызанскага руху. Маштабы і структура.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20. Партыйнае, камсамольскае, антыфашысцкае падполле. Дзейнасць падпольшчыкаў Мінска, Магілёва, Гомеля, Брэста і іншых гарадоў Беларусі.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21. Баявая дзейнасць партызан. Рэйкавая вайна і яе мэты. Роля партызанскага руху ў барацьбе супраць акупантаў.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22. Армія </w:t>
      </w:r>
      <w:proofErr w:type="spellStart"/>
      <w:r w:rsidRPr="00860A6F">
        <w:rPr>
          <w:color w:val="000000"/>
          <w:sz w:val="28"/>
          <w:szCs w:val="28"/>
        </w:rPr>
        <w:t>Краёва</w:t>
      </w:r>
      <w:proofErr w:type="spellEnd"/>
      <w:r w:rsidRPr="00860A6F">
        <w:rPr>
          <w:color w:val="000000"/>
          <w:sz w:val="28"/>
          <w:szCs w:val="28"/>
        </w:rPr>
        <w:t xml:space="preserve"> і формы яе барацьбы.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23. Падзеі на франтах вайны. Карэнны пералом у вайне. Крушэнне наступальнай стратэгіі германскага вермахта.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lastRenderedPageBreak/>
        <w:t xml:space="preserve">24. Умацаванне </w:t>
      </w:r>
      <w:proofErr w:type="spellStart"/>
      <w:r w:rsidRPr="00860A6F">
        <w:rPr>
          <w:color w:val="000000"/>
          <w:sz w:val="28"/>
          <w:szCs w:val="28"/>
        </w:rPr>
        <w:t>антыгітлераўскай</w:t>
      </w:r>
      <w:proofErr w:type="spellEnd"/>
      <w:r w:rsidRPr="00860A6F">
        <w:rPr>
          <w:color w:val="000000"/>
          <w:sz w:val="28"/>
          <w:szCs w:val="28"/>
        </w:rPr>
        <w:t xml:space="preserve"> кааліцыі. </w:t>
      </w:r>
      <w:proofErr w:type="spellStart"/>
      <w:r w:rsidRPr="00860A6F">
        <w:rPr>
          <w:color w:val="000000"/>
          <w:sz w:val="28"/>
          <w:szCs w:val="28"/>
        </w:rPr>
        <w:t>Тэгеранская</w:t>
      </w:r>
      <w:proofErr w:type="spellEnd"/>
      <w:r w:rsidRPr="00860A6F">
        <w:rPr>
          <w:color w:val="000000"/>
          <w:sz w:val="28"/>
          <w:szCs w:val="28"/>
        </w:rPr>
        <w:t xml:space="preserve"> і Крымская канферэнцыі.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25. Вызваленне Беларусі ад германскіх захопнікаў.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26. Савецкі тыл у гады вайны.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>27. Адкрыццё другога фронту (аперацыя “</w:t>
      </w:r>
      <w:proofErr w:type="spellStart"/>
      <w:r w:rsidRPr="00860A6F">
        <w:rPr>
          <w:color w:val="000000"/>
          <w:sz w:val="28"/>
          <w:szCs w:val="28"/>
        </w:rPr>
        <w:t>Оверлод</w:t>
      </w:r>
      <w:proofErr w:type="spellEnd"/>
      <w:r w:rsidRPr="00860A6F">
        <w:rPr>
          <w:color w:val="000000"/>
          <w:sz w:val="28"/>
          <w:szCs w:val="28"/>
        </w:rPr>
        <w:t xml:space="preserve">”).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28. Вызваленчы паход Чырвонай Арміі ў Еўропу. Заканчэнне Вялікай Айчыннай вайны.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29. Заканчэнне Другой сусветнай вайны. Вынікі і ўрокі.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30. Міжнароднае значэнне Перамогі над германскім агрэсарам і яго саюзнікамі.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31. </w:t>
      </w:r>
      <w:proofErr w:type="spellStart"/>
      <w:r w:rsidRPr="00860A6F">
        <w:rPr>
          <w:color w:val="000000"/>
          <w:sz w:val="28"/>
          <w:szCs w:val="28"/>
        </w:rPr>
        <w:t>Нюрнбергскі</w:t>
      </w:r>
      <w:proofErr w:type="spellEnd"/>
      <w:r w:rsidRPr="00860A6F">
        <w:rPr>
          <w:color w:val="000000"/>
          <w:sz w:val="28"/>
          <w:szCs w:val="28"/>
        </w:rPr>
        <w:t xml:space="preserve"> працэс.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32. Уклад беларускага народа ў разгром нацысцкай Германіі. Людскія і матэрыяльныя страты беларускага народа.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33. Ушанаванне памяці </w:t>
      </w:r>
      <w:proofErr w:type="spellStart"/>
      <w:r w:rsidRPr="00860A6F">
        <w:rPr>
          <w:color w:val="000000"/>
          <w:sz w:val="28"/>
          <w:szCs w:val="28"/>
        </w:rPr>
        <w:t>загінуўшых</w:t>
      </w:r>
      <w:proofErr w:type="spellEnd"/>
      <w:r w:rsidRPr="00860A6F">
        <w:rPr>
          <w:color w:val="000000"/>
          <w:sz w:val="28"/>
          <w:szCs w:val="28"/>
        </w:rPr>
        <w:t xml:space="preserve"> у Беларусі. </w:t>
      </w:r>
    </w:p>
    <w:p w:rsidR="00056039" w:rsidRPr="00860A6F" w:rsidRDefault="00056039" w:rsidP="00860A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0A6F">
        <w:rPr>
          <w:color w:val="000000"/>
          <w:sz w:val="28"/>
          <w:szCs w:val="28"/>
        </w:rPr>
        <w:t xml:space="preserve">34. Беларусь – адна з краін-заснавальніц ААН. </w:t>
      </w:r>
    </w:p>
    <w:p w:rsidR="00056039" w:rsidRDefault="00056039" w:rsidP="0005603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87D3B" w:rsidRPr="00056039" w:rsidRDefault="00860A6F" w:rsidP="00056039">
      <w:pPr>
        <w:spacing w:line="240" w:lineRule="auto"/>
      </w:pPr>
      <w:r>
        <w:t xml:space="preserve">Выкладчык </w:t>
      </w:r>
      <w:r>
        <w:tab/>
      </w:r>
      <w:r>
        <w:tab/>
      </w:r>
      <w:r>
        <w:tab/>
      </w:r>
      <w:r>
        <w:tab/>
      </w:r>
      <w:r>
        <w:tab/>
      </w:r>
      <w:r>
        <w:tab/>
        <w:t>П.С. Рамановіч</w:t>
      </w:r>
    </w:p>
    <w:sectPr w:rsidR="00D87D3B" w:rsidRPr="000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56039"/>
    <w:rsid w:val="000F542D"/>
    <w:rsid w:val="00744C01"/>
    <w:rsid w:val="00787C23"/>
    <w:rsid w:val="00860A6F"/>
    <w:rsid w:val="00865C85"/>
    <w:rsid w:val="00AD7723"/>
    <w:rsid w:val="00D87D3B"/>
    <w:rsid w:val="00E9199F"/>
    <w:rsid w:val="00F22DEA"/>
    <w:rsid w:val="00F35635"/>
    <w:rsid w:val="00F720D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860A6F"/>
    <w:pPr>
      <w:keepNext/>
      <w:spacing w:line="240" w:lineRule="auto"/>
      <w:ind w:firstLine="0"/>
      <w:jc w:val="center"/>
      <w:outlineLvl w:val="4"/>
    </w:pPr>
    <w:rPr>
      <w:rFonts w:eastAsia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be-BY"/>
    </w:rPr>
  </w:style>
  <w:style w:type="character" w:customStyle="1" w:styleId="50">
    <w:name w:val="Заголовок 5 Знак"/>
    <w:basedOn w:val="a0"/>
    <w:link w:val="5"/>
    <w:rsid w:val="00860A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860A6F"/>
    <w:pPr>
      <w:keepNext/>
      <w:spacing w:line="240" w:lineRule="auto"/>
      <w:ind w:firstLine="0"/>
      <w:jc w:val="center"/>
      <w:outlineLvl w:val="4"/>
    </w:pPr>
    <w:rPr>
      <w:rFonts w:eastAsia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03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be-BY"/>
    </w:rPr>
  </w:style>
  <w:style w:type="character" w:customStyle="1" w:styleId="50">
    <w:name w:val="Заголовок 5 Знак"/>
    <w:basedOn w:val="a0"/>
    <w:link w:val="5"/>
    <w:rsid w:val="00860A6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2016-01-15T08:21:00Z</cp:lastPrinted>
  <dcterms:created xsi:type="dcterms:W3CDTF">2016-01-15T08:16:00Z</dcterms:created>
  <dcterms:modified xsi:type="dcterms:W3CDTF">2017-11-03T09:00:00Z</dcterms:modified>
</cp:coreProperties>
</file>